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2B" w:rsidRDefault="001106EE" w:rsidP="004F63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6EE">
        <w:rPr>
          <w:rFonts w:ascii="Times New Roman" w:hAnsi="Times New Roman" w:cs="Times New Roman"/>
          <w:b/>
          <w:sz w:val="24"/>
          <w:szCs w:val="24"/>
        </w:rPr>
        <w:t>,,Wyznanie skalmierzyckiego rycerza’’</w:t>
      </w:r>
    </w:p>
    <w:p w:rsidR="0059192B" w:rsidRPr="0059192B" w:rsidRDefault="0059192B" w:rsidP="0059192B">
      <w:pPr>
        <w:spacing w:after="0" w:line="36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6656B2" w:rsidRPr="001106EE" w:rsidRDefault="008F5140" w:rsidP="0059192B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1106EE">
        <w:t>Szanow</w:t>
      </w:r>
      <w:r w:rsidR="00B876F9">
        <w:t>ni</w:t>
      </w:r>
      <w:r w:rsidR="00027C9D">
        <w:t xml:space="preserve"> Państwo, jako uczeń </w:t>
      </w:r>
      <w:r w:rsidR="00B876F9">
        <w:t xml:space="preserve"> Szkoły Podstawowej</w:t>
      </w:r>
      <w:r w:rsidRPr="001106EE">
        <w:t xml:space="preserve"> im. Polskich Noblistów w Nowych Skalmierzycach</w:t>
      </w:r>
      <w:r w:rsidR="001106EE" w:rsidRPr="001106EE">
        <w:t>,</w:t>
      </w:r>
      <w:r w:rsidRPr="001106EE">
        <w:t xml:space="preserve"> na wzór średniowiecznego rycerza</w:t>
      </w:r>
      <w:r w:rsidR="001106EE" w:rsidRPr="001106EE">
        <w:t>,</w:t>
      </w:r>
      <w:r w:rsidRPr="001106EE">
        <w:t xml:space="preserve"> ślubuję, że </w:t>
      </w:r>
      <w:r w:rsidR="006B20D2" w:rsidRPr="001106EE">
        <w:t xml:space="preserve">podczas mojej mowy </w:t>
      </w:r>
      <w:r w:rsidRPr="001106EE">
        <w:t xml:space="preserve">nie będziecie się nudzić.  </w:t>
      </w:r>
      <w:r w:rsidR="001106EE" w:rsidRPr="001106EE">
        <w:t xml:space="preserve"> Jako ws</w:t>
      </w:r>
      <w:r w:rsidR="003953E2">
        <w:t>półczesny rycerz, zwany dzisiaj</w:t>
      </w:r>
      <w:r w:rsidR="001106EE" w:rsidRPr="001106EE">
        <w:t xml:space="preserve"> dżente</w:t>
      </w:r>
      <w:r w:rsidR="003953E2">
        <w:t>lmenem, jestem odważny i ambitny</w:t>
      </w:r>
      <w:r w:rsidR="001106EE" w:rsidRPr="001106EE">
        <w:t>.  C</w:t>
      </w:r>
      <w:r w:rsidR="00B876F9">
        <w:t>o potwierdza fakt, że przejechałem wiele</w:t>
      </w:r>
      <w:r w:rsidRPr="001106EE">
        <w:t xml:space="preserve"> kilometrów, by stanąć dziś na tej scenie. Na co dzień kieruję się honorem i zdrową rywalizacją, </w:t>
      </w:r>
      <w:r w:rsidR="006B20D2" w:rsidRPr="001106EE">
        <w:t xml:space="preserve">zachowując zasady walki równego z równym, </w:t>
      </w:r>
      <w:r w:rsidRPr="001106EE">
        <w:t xml:space="preserve">dlatego sprawiedliwość naszego pojedynku pozostawiam w rękach jury. Zgodnie z </w:t>
      </w:r>
      <w:r w:rsidR="001106EE" w:rsidRPr="001106EE">
        <w:t xml:space="preserve">dawnym </w:t>
      </w:r>
      <w:r w:rsidRPr="001106EE">
        <w:t>kodeksem rycerskim</w:t>
      </w:r>
      <w:r w:rsidR="001106EE" w:rsidRPr="001106EE">
        <w:t xml:space="preserve">, na co dzień </w:t>
      </w:r>
      <w:r w:rsidRPr="001106EE">
        <w:t xml:space="preserve"> jestem wierny Bogu, co potwierdzam funkcją ministranta w Sanktuarium Matki Boskiej Skalmierzyckiej, do którego zwiedzenia gorąco zachęcam. </w:t>
      </w:r>
      <w:r w:rsidR="00A50362" w:rsidRPr="001106EE">
        <w:t xml:space="preserve">To nasza lokalna Częstochowa. Znajduje się w nim cudowny obraz  </w:t>
      </w:r>
      <w:r w:rsidR="00B52B5B" w:rsidRPr="001106EE">
        <w:t>przedstawiający</w:t>
      </w:r>
      <w:r w:rsidR="006656B2" w:rsidRPr="001106EE">
        <w:t xml:space="preserve"> Maryję trzymającą na lewym ramieniu dzieciątko . W prawej dłoni</w:t>
      </w:r>
      <w:r w:rsidR="006656B2" w:rsidRPr="001106EE">
        <w:rPr>
          <w:rStyle w:val="apple-converted-space"/>
        </w:rPr>
        <w:t> </w:t>
      </w:r>
      <w:hyperlink r:id="rId7" w:tooltip="Matka Boża" w:history="1">
        <w:r w:rsidR="006656B2" w:rsidRPr="001106EE">
          <w:rPr>
            <w:rStyle w:val="Hipercze"/>
            <w:color w:val="auto"/>
            <w:u w:val="none"/>
          </w:rPr>
          <w:t>Matki Bożej</w:t>
        </w:r>
      </w:hyperlink>
      <w:r w:rsidR="006656B2" w:rsidRPr="001106EE">
        <w:rPr>
          <w:rStyle w:val="apple-converted-space"/>
        </w:rPr>
        <w:t> </w:t>
      </w:r>
      <w:r w:rsidR="006656B2" w:rsidRPr="001106EE">
        <w:t>umieszczono berło – symbol władzy królewskiej.</w:t>
      </w:r>
      <w:r w:rsidR="003642D3" w:rsidRPr="001106EE">
        <w:t xml:space="preserve"> </w:t>
      </w:r>
      <w:r w:rsidR="001106EE" w:rsidRPr="001106EE">
        <w:t xml:space="preserve">Dodam Państwu, że </w:t>
      </w:r>
      <w:r w:rsidR="006656B2" w:rsidRPr="001106EE">
        <w:t>Kult Maryi w Skalmierzycach datuje się od XV wieku. Dowodem cudów i łask otrzymanych za pośrednictwem Matki Bożej są liczne wota. Najcenniejszym jest srebrny ryngraf z roku 1634, podarowany przez króla</w:t>
      </w:r>
      <w:r w:rsidR="006656B2" w:rsidRPr="001106EE">
        <w:rPr>
          <w:rStyle w:val="apple-converted-space"/>
        </w:rPr>
        <w:t> </w:t>
      </w:r>
      <w:hyperlink r:id="rId8" w:tooltip="Władysław IV Waza" w:history="1">
        <w:r w:rsidR="006656B2" w:rsidRPr="001106EE">
          <w:rPr>
            <w:rStyle w:val="Hipercze"/>
            <w:color w:val="auto"/>
            <w:u w:val="none"/>
          </w:rPr>
          <w:t>Władysława IV Wazę</w:t>
        </w:r>
      </w:hyperlink>
      <w:r w:rsidR="006656B2" w:rsidRPr="001106EE">
        <w:rPr>
          <w:rStyle w:val="apple-converted-space"/>
        </w:rPr>
        <w:t> </w:t>
      </w:r>
      <w:r w:rsidR="006656B2" w:rsidRPr="001106EE">
        <w:t>w podziękowaniu za zwycięstwo nad Turkami.</w:t>
      </w:r>
    </w:p>
    <w:p w:rsidR="006B20D2" w:rsidRDefault="00B876F9" w:rsidP="009009F3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Natomiast </w:t>
      </w:r>
      <w:r w:rsidR="00036FE4">
        <w:t>4 września 1966 roku</w:t>
      </w:r>
      <w:r w:rsidR="006656B2" w:rsidRPr="001106EE">
        <w:t xml:space="preserve"> prymas Polski kardynał</w:t>
      </w:r>
      <w:r w:rsidR="006656B2" w:rsidRPr="001106EE">
        <w:rPr>
          <w:rStyle w:val="apple-converted-space"/>
        </w:rPr>
        <w:t> </w:t>
      </w:r>
      <w:hyperlink r:id="rId9" w:tooltip="Stefan Wyszyński" w:history="1">
        <w:r w:rsidR="006656B2" w:rsidRPr="001106EE">
          <w:rPr>
            <w:rStyle w:val="Hipercze"/>
            <w:color w:val="auto"/>
            <w:u w:val="none"/>
          </w:rPr>
          <w:t>Stefan Wyszyński</w:t>
        </w:r>
      </w:hyperlink>
      <w:r w:rsidR="006656B2" w:rsidRPr="001106EE">
        <w:rPr>
          <w:rStyle w:val="apple-converted-space"/>
        </w:rPr>
        <w:t> </w:t>
      </w:r>
      <w:r w:rsidR="006656B2" w:rsidRPr="001106EE">
        <w:t>dokonał koronacji obrazu koronami poświęconymi przez papieża</w:t>
      </w:r>
      <w:r w:rsidR="006656B2" w:rsidRPr="001106EE">
        <w:rPr>
          <w:rStyle w:val="apple-converted-space"/>
        </w:rPr>
        <w:t> </w:t>
      </w:r>
      <w:hyperlink r:id="rId10" w:tooltip="Paweł VI" w:history="1">
        <w:r w:rsidR="006656B2" w:rsidRPr="001106EE">
          <w:rPr>
            <w:rStyle w:val="Hipercze"/>
            <w:color w:val="auto"/>
            <w:u w:val="none"/>
          </w:rPr>
          <w:t>Pawła VI</w:t>
        </w:r>
      </w:hyperlink>
      <w:r w:rsidR="00A50362" w:rsidRPr="001106EE">
        <w:t>.</w:t>
      </w:r>
      <w:r>
        <w:t xml:space="preserve"> </w:t>
      </w:r>
      <w:r w:rsidR="003642D3" w:rsidRPr="001106EE">
        <w:t xml:space="preserve"> </w:t>
      </w:r>
      <w:r w:rsidR="001106EE" w:rsidRPr="001106EE">
        <w:t>Przyznam się Państwu, że j</w:t>
      </w:r>
      <w:r w:rsidR="00B52B5B" w:rsidRPr="001106EE">
        <w:t>a także każdej niedzieli powierzam moją głowę i pióro w opiekę Pani Skalmierzyckiej, bym nie doznał krzywd</w:t>
      </w:r>
      <w:r w:rsidR="00B52B5B">
        <w:rPr>
          <w:color w:val="252525"/>
        </w:rPr>
        <w:t xml:space="preserve">  </w:t>
      </w:r>
      <w:r w:rsidR="00B52B5B" w:rsidRPr="001106EE">
        <w:t xml:space="preserve">i porażek podczas sprawdzianów bądź nieoczekiwanych odpowiedzi. </w:t>
      </w:r>
      <w:r w:rsidR="009009F3">
        <w:t xml:space="preserve"> </w:t>
      </w:r>
      <w:r w:rsidR="00B52B5B" w:rsidRPr="001106EE">
        <w:t>Jestem również wierny ojczyźnie, uczestnicząc w szkolnych i lokalnych uroczystościach obchodów rocznic państwowych. Znam dobrze historię zarówno kraju, jak i tę loka</w:t>
      </w:r>
      <w:r w:rsidR="002A010C">
        <w:t>lną, najbliższą memu sercu</w:t>
      </w:r>
      <w:r w:rsidR="0059192B">
        <w:t>.</w:t>
      </w:r>
      <w:r w:rsidR="00B52B5B" w:rsidRPr="001106EE">
        <w:t xml:space="preserve"> Nowe Skalmierzyce to małe miasteczko niedaleko Kalisz</w:t>
      </w:r>
      <w:r w:rsidR="0059192B">
        <w:t>a, najstarszego miasta w Polsce,</w:t>
      </w:r>
      <w:r w:rsidR="009009F3">
        <w:t xml:space="preserve"> które trzeba zobaczyć. </w:t>
      </w:r>
      <w:r w:rsidR="002A010C">
        <w:t>Turysta odnajdzie w nim</w:t>
      </w:r>
      <w:r w:rsidR="00C04FBB" w:rsidRPr="001106EE">
        <w:t xml:space="preserve"> </w:t>
      </w:r>
      <w:r w:rsidR="001106EE" w:rsidRPr="001106EE">
        <w:t xml:space="preserve">między innymi </w:t>
      </w:r>
      <w:r w:rsidR="00C04FBB" w:rsidRPr="001106EE">
        <w:t>Główny Rynek i nawiązujący do tradycji renesansowej ratusz z wysoką wieżą. Na Głównym Ryn</w:t>
      </w:r>
      <w:r w:rsidR="001106EE" w:rsidRPr="001106EE">
        <w:t>ku obejrzy kamienicę z medalione</w:t>
      </w:r>
      <w:r w:rsidR="00C04FBB" w:rsidRPr="001106EE">
        <w:t>m</w:t>
      </w:r>
      <w:r w:rsidR="001106EE" w:rsidRPr="001106EE">
        <w:t>,</w:t>
      </w:r>
      <w:r w:rsidR="00C04FBB" w:rsidRPr="001106EE">
        <w:t xml:space="preserve"> przedstawiającą płaskorzeźby czterech wybitnych kaliszan: Adama Asnyka, Mar</w:t>
      </w:r>
      <w:r w:rsidR="00ED7492">
        <w:t xml:space="preserve">ii Konopnickiej, Stefana </w:t>
      </w:r>
      <w:r w:rsidR="00C04FBB" w:rsidRPr="001106EE">
        <w:t xml:space="preserve">Rogozińskiego i Marii Dąbrowskiej. Zobaczy </w:t>
      </w:r>
      <w:r w:rsidR="00BB7A5F" w:rsidRPr="001106EE">
        <w:t xml:space="preserve">również  </w:t>
      </w:r>
      <w:r w:rsidR="003953E2" w:rsidRPr="001106EE">
        <w:t xml:space="preserve">rezerwat archeologiczny </w:t>
      </w:r>
      <w:r w:rsidR="00027C9D">
        <w:t xml:space="preserve">nazwany </w:t>
      </w:r>
      <w:r w:rsidR="003953E2" w:rsidRPr="001106EE">
        <w:t>,,Kaliski</w:t>
      </w:r>
      <w:r w:rsidR="00027C9D">
        <w:t>m grodem</w:t>
      </w:r>
      <w:r w:rsidR="003953E2" w:rsidRPr="001106EE">
        <w:t xml:space="preserve"> </w:t>
      </w:r>
      <w:r w:rsidR="003953E2">
        <w:t xml:space="preserve"> Piastów’’, </w:t>
      </w:r>
      <w:r w:rsidR="00BB7A5F" w:rsidRPr="001106EE">
        <w:t>S</w:t>
      </w:r>
      <w:r w:rsidR="001106EE" w:rsidRPr="001106EE">
        <w:t>anktuarium św. Józefa</w:t>
      </w:r>
      <w:r w:rsidR="00BB7A5F" w:rsidRPr="001106EE">
        <w:t xml:space="preserve">, teatr </w:t>
      </w:r>
      <w:r w:rsidR="001106EE" w:rsidRPr="001106EE">
        <w:t>im. Wojciecha Bogusławski</w:t>
      </w:r>
      <w:r w:rsidR="003953E2">
        <w:t>ego</w:t>
      </w:r>
      <w:r w:rsidR="00BB7A5F" w:rsidRPr="001106EE">
        <w:rPr>
          <w:rFonts w:ascii="Arial" w:hAnsi="Arial" w:cs="Arial"/>
          <w:sz w:val="19"/>
          <w:szCs w:val="19"/>
        </w:rPr>
        <w:t xml:space="preserve"> </w:t>
      </w:r>
      <w:r w:rsidR="001106EE" w:rsidRPr="001106EE">
        <w:t xml:space="preserve"> oraz</w:t>
      </w:r>
      <w:r w:rsidR="00BB7A5F" w:rsidRPr="001106EE">
        <w:t xml:space="preserve"> drewniany</w:t>
      </w:r>
      <w:r w:rsidR="00BB7A5F" w:rsidRPr="001106EE">
        <w:rPr>
          <w:rStyle w:val="apple-converted-space"/>
        </w:rPr>
        <w:t> </w:t>
      </w:r>
      <w:hyperlink r:id="rId11" w:tooltip="Kościół św. Wojciecha w Kaliszu" w:history="1">
        <w:r w:rsidR="00BB7A5F" w:rsidRPr="001106EE">
          <w:rPr>
            <w:rStyle w:val="Hipercze"/>
            <w:color w:val="auto"/>
            <w:u w:val="none"/>
          </w:rPr>
          <w:t>kościół św. Wojciecha</w:t>
        </w:r>
      </w:hyperlink>
      <w:r w:rsidR="00BB7A5F" w:rsidRPr="001106EE">
        <w:rPr>
          <w:rStyle w:val="apple-converted-space"/>
        </w:rPr>
        <w:t> </w:t>
      </w:r>
      <w:r w:rsidR="00BB7A5F" w:rsidRPr="001106EE">
        <w:t>na</w:t>
      </w:r>
      <w:r w:rsidR="00BB7A5F" w:rsidRPr="001106EE">
        <w:rPr>
          <w:rStyle w:val="apple-converted-space"/>
        </w:rPr>
        <w:t> </w:t>
      </w:r>
      <w:proofErr w:type="spellStart"/>
      <w:r w:rsidR="00F849B3">
        <w:fldChar w:fldCharType="begin"/>
      </w:r>
      <w:r w:rsidR="006B5686">
        <w:instrText>HYPERLINK "https://pl.wikipedia.org/wiki/Zawodzie_(Kalisz)" \o "Zawodzie (Kalisz)"</w:instrText>
      </w:r>
      <w:r w:rsidR="00F849B3">
        <w:fldChar w:fldCharType="separate"/>
      </w:r>
      <w:r w:rsidR="00BB7A5F" w:rsidRPr="001106EE">
        <w:rPr>
          <w:rStyle w:val="Hipercze"/>
          <w:color w:val="auto"/>
          <w:u w:val="none"/>
        </w:rPr>
        <w:t>Zawodziu</w:t>
      </w:r>
      <w:proofErr w:type="spellEnd"/>
      <w:r w:rsidR="00F849B3">
        <w:fldChar w:fldCharType="end"/>
      </w:r>
      <w:r w:rsidR="00BB7A5F" w:rsidRPr="00BB7A5F">
        <w:t>.</w:t>
      </w:r>
      <w:r w:rsidR="009009F3">
        <w:rPr>
          <w:color w:val="252525"/>
        </w:rPr>
        <w:t xml:space="preserve"> </w:t>
      </w:r>
      <w:r w:rsidR="00954DE4" w:rsidRPr="001106EE">
        <w:t xml:space="preserve">Miał oczywiście </w:t>
      </w:r>
      <w:r w:rsidR="006B20D2" w:rsidRPr="001106EE">
        <w:t xml:space="preserve">nasz </w:t>
      </w:r>
      <w:r w:rsidR="00954DE4" w:rsidRPr="001106EE">
        <w:t xml:space="preserve">Kalisz swoje dni chwały i okresy klęsk. </w:t>
      </w:r>
      <w:r w:rsidR="001106EE" w:rsidRPr="001106EE">
        <w:t xml:space="preserve">Ja również takowe miewam. </w:t>
      </w:r>
      <w:r w:rsidR="00954DE4" w:rsidRPr="001106EE">
        <w:t>B</w:t>
      </w:r>
      <w:r w:rsidR="006B20D2" w:rsidRPr="001106EE">
        <w:t>ył siedzibą książąt i rezydencją</w:t>
      </w:r>
      <w:r w:rsidR="00954DE4" w:rsidRPr="001106EE">
        <w:t xml:space="preserve"> królów. </w:t>
      </w:r>
      <w:r w:rsidR="006B20D2" w:rsidRPr="001106EE">
        <w:t>Kazimierz Wielki darzył to miasto szczególnymi względami, przyjmował głowy ko</w:t>
      </w:r>
      <w:r w:rsidR="003953E2">
        <w:t xml:space="preserve">ronowane innych państw, </w:t>
      </w:r>
      <w:r w:rsidR="006B20D2" w:rsidRPr="001106EE">
        <w:t xml:space="preserve"> kształcił w murach swego kolegium młodzież pod okiem profesorów Akademii Krakowskiej.</w:t>
      </w:r>
      <w:r w:rsidR="001106EE" w:rsidRPr="001106EE">
        <w:t xml:space="preserve"> Ja także</w:t>
      </w:r>
      <w:r w:rsidR="006B20D2" w:rsidRPr="001106EE">
        <w:t xml:space="preserve"> jestem ambitnym uczniem i zawsze podążam do celu. Mam też damę serca, jest nią </w:t>
      </w:r>
      <w:r w:rsidR="006B20D2" w:rsidRPr="001106EE">
        <w:lastRenderedPageBreak/>
        <w:t>oczywiście moja polonistka. To dla niej jestem tu dzisiaj</w:t>
      </w:r>
      <w:r w:rsidR="00ED7492">
        <w:t xml:space="preserve">. </w:t>
      </w:r>
      <w:r w:rsidR="00914207" w:rsidRPr="001106EE">
        <w:t xml:space="preserve"> Moja dama serca ma na imię Dorotka. Imię to znane jest kalis</w:t>
      </w:r>
      <w:r w:rsidR="0085451A" w:rsidRPr="001106EE">
        <w:t>zanom z pięknej legendy</w:t>
      </w:r>
      <w:r w:rsidR="001106EE" w:rsidRPr="001106EE">
        <w:t xml:space="preserve"> rodem z XV wieku</w:t>
      </w:r>
      <w:r w:rsidR="0085451A" w:rsidRPr="001106EE">
        <w:t xml:space="preserve">. Dorotka  była bowiem </w:t>
      </w:r>
      <w:r w:rsidR="0076181F" w:rsidRPr="001106EE">
        <w:t xml:space="preserve"> ukochaną i piękną córką starosty zamku kaliskiego, do którego zajeżdżał często król wraz ze swym królewskim orszakiem i</w:t>
      </w:r>
      <w:r w:rsidR="001106EE" w:rsidRPr="001106EE">
        <w:t xml:space="preserve"> rycerzami. Wielu z nich prosiło</w:t>
      </w:r>
      <w:r w:rsidR="0076181F" w:rsidRPr="001106EE">
        <w:t xml:space="preserve"> piękną starośc</w:t>
      </w:r>
      <w:r w:rsidR="001106EE" w:rsidRPr="001106EE">
        <w:t xml:space="preserve">iankę o rękę, lecz ona </w:t>
      </w:r>
      <w:r w:rsidR="0076181F" w:rsidRPr="001106EE">
        <w:t xml:space="preserve"> odmawiała</w:t>
      </w:r>
      <w:r w:rsidR="001106EE" w:rsidRPr="001106EE">
        <w:t xml:space="preserve"> wszystkim</w:t>
      </w:r>
      <w:r w:rsidR="00ED7492">
        <w:t xml:space="preserve">. </w:t>
      </w:r>
      <w:r w:rsidR="00755C61">
        <w:t xml:space="preserve"> Siedziała </w:t>
      </w:r>
      <w:r w:rsidR="00ED7492">
        <w:t xml:space="preserve">tylko </w:t>
      </w:r>
      <w:r w:rsidR="00755C61">
        <w:t xml:space="preserve">w swojej </w:t>
      </w:r>
      <w:r w:rsidR="00ED7492">
        <w:t xml:space="preserve"> izbie </w:t>
      </w:r>
      <w:r w:rsidR="0076181F" w:rsidRPr="001106EE">
        <w:t xml:space="preserve"> niczym dziś moja polonis</w:t>
      </w:r>
      <w:r w:rsidR="003953E2">
        <w:t>tka w pracowni numer 4</w:t>
      </w:r>
      <w:r w:rsidR="00ED7492">
        <w:t>. Do pokoju</w:t>
      </w:r>
      <w:r w:rsidR="0076181F" w:rsidRPr="001106EE">
        <w:t xml:space="preserve"> Dorotki oprócz ojca  mógł wejść tylko kaliski szewczyk Marcinek, gdyż piękna starościanka miała jedną słabostkę – mus</w:t>
      </w:r>
      <w:r w:rsidR="00ED7492">
        <w:t>iała mieć co miesiąc nowe buty.</w:t>
      </w:r>
      <w:r w:rsidR="00AC20B2" w:rsidRPr="001106EE">
        <w:t xml:space="preserve"> </w:t>
      </w:r>
      <w:r w:rsidR="00027C9D">
        <w:t>I to właśnie szewczyk zdobył serce Dorotki. Dlatego już wkrótce zabroniono mu przychodzić do niej.</w:t>
      </w:r>
      <w:r w:rsidR="00AC20B2" w:rsidRPr="001106EE">
        <w:t xml:space="preserve"> </w:t>
      </w:r>
      <w:r>
        <w:t>Niestety potajemne spotkania przepłacił szewczyk życiem a</w:t>
      </w:r>
      <w:r w:rsidR="0076181F" w:rsidRPr="001106EE">
        <w:t xml:space="preserve"> </w:t>
      </w:r>
      <w:r>
        <w:t>nieposłuszną</w:t>
      </w:r>
      <w:r w:rsidR="00C23DB9" w:rsidRPr="001106EE">
        <w:t xml:space="preserve"> córkę kazał </w:t>
      </w:r>
      <w:r>
        <w:t xml:space="preserve">ojciec </w:t>
      </w:r>
      <w:r w:rsidR="00C23DB9" w:rsidRPr="001106EE">
        <w:t>żywcem zamurować w jednej z pięt</w:t>
      </w:r>
      <w:r>
        <w:t>nastu baszt obronnych miasta</w:t>
      </w:r>
      <w:r w:rsidR="00C23DB9" w:rsidRPr="001106EE">
        <w:t>. Tu dokonała żywota. W baszcie tej zamykano później dziewczyny występne i nazywano je Dorotkami, a sama baszta do dziś Doro</w:t>
      </w:r>
      <w:r w:rsidR="0059192B">
        <w:t>tką się zowie.</w:t>
      </w:r>
      <w:r w:rsidR="0085451A" w:rsidRPr="001106EE">
        <w:t xml:space="preserve"> Dobrze, że moja pani ma </w:t>
      </w:r>
      <w:r w:rsidR="009009F3">
        <w:t xml:space="preserve">już </w:t>
      </w:r>
      <w:r w:rsidR="00C04FBB" w:rsidRPr="001106EE">
        <w:t>swo</w:t>
      </w:r>
      <w:r w:rsidR="00755C61">
        <w:t>jego rycerza, a nazywa się on Nikodem Pawlak</w:t>
      </w:r>
      <w:r w:rsidR="009009F3">
        <w:t xml:space="preserve">, pasowany </w:t>
      </w:r>
      <w:r w:rsidR="00C04FBB" w:rsidRPr="001106EE">
        <w:t xml:space="preserve"> </w:t>
      </w:r>
      <w:r w:rsidR="00ED7492">
        <w:t>uczeń skalmierzyckiej szkoły.</w:t>
      </w:r>
      <w:r w:rsidR="00C04FBB" w:rsidRPr="001106EE">
        <w:t xml:space="preserve"> Dziękuję za uwagę.</w:t>
      </w:r>
    </w:p>
    <w:p w:rsidR="0097639A" w:rsidRDefault="0097639A" w:rsidP="009009F3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</w:p>
    <w:p w:rsidR="0097639A" w:rsidRPr="009009F3" w:rsidRDefault="0097639A" w:rsidP="009009F3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Dorota Bukowska</w:t>
      </w:r>
    </w:p>
    <w:p w:rsidR="008F5140" w:rsidRPr="008F5140" w:rsidRDefault="008F5140" w:rsidP="003642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5140" w:rsidRPr="008F5140" w:rsidSect="00DE299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F28" w:rsidRDefault="004A1F28" w:rsidP="001106EE">
      <w:pPr>
        <w:spacing w:after="0" w:line="240" w:lineRule="auto"/>
      </w:pPr>
      <w:r>
        <w:separator/>
      </w:r>
    </w:p>
  </w:endnote>
  <w:endnote w:type="continuationSeparator" w:id="0">
    <w:p w:rsidR="004A1F28" w:rsidRDefault="004A1F28" w:rsidP="0011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6532"/>
      <w:docPartObj>
        <w:docPartGallery w:val="Page Numbers (Bottom of Page)"/>
        <w:docPartUnique/>
      </w:docPartObj>
    </w:sdtPr>
    <w:sdtContent>
      <w:p w:rsidR="001106EE" w:rsidRDefault="00F849B3">
        <w:pPr>
          <w:pStyle w:val="Stopka"/>
          <w:jc w:val="center"/>
        </w:pPr>
        <w:r>
          <w:fldChar w:fldCharType="begin"/>
        </w:r>
        <w:r w:rsidR="00E24DFB">
          <w:instrText xml:space="preserve"> PAGE   \* MERGEFORMAT </w:instrText>
        </w:r>
        <w:r>
          <w:fldChar w:fldCharType="separate"/>
        </w:r>
        <w:r w:rsidR="009763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06EE" w:rsidRDefault="001106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F28" w:rsidRDefault="004A1F28" w:rsidP="001106EE">
      <w:pPr>
        <w:spacing w:after="0" w:line="240" w:lineRule="auto"/>
      </w:pPr>
      <w:r>
        <w:separator/>
      </w:r>
    </w:p>
  </w:footnote>
  <w:footnote w:type="continuationSeparator" w:id="0">
    <w:p w:rsidR="004A1F28" w:rsidRDefault="004A1F28" w:rsidP="00110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140"/>
    <w:rsid w:val="00027C9D"/>
    <w:rsid w:val="00036FE4"/>
    <w:rsid w:val="00037B4A"/>
    <w:rsid w:val="000A693A"/>
    <w:rsid w:val="001106EE"/>
    <w:rsid w:val="00131435"/>
    <w:rsid w:val="0015600D"/>
    <w:rsid w:val="002A010C"/>
    <w:rsid w:val="00302954"/>
    <w:rsid w:val="00316794"/>
    <w:rsid w:val="003642D3"/>
    <w:rsid w:val="00366BF4"/>
    <w:rsid w:val="003953E2"/>
    <w:rsid w:val="003A42BD"/>
    <w:rsid w:val="004538BE"/>
    <w:rsid w:val="004A1F28"/>
    <w:rsid w:val="004F6336"/>
    <w:rsid w:val="0059192B"/>
    <w:rsid w:val="005E1AD5"/>
    <w:rsid w:val="006656B2"/>
    <w:rsid w:val="006B20D2"/>
    <w:rsid w:val="006B5686"/>
    <w:rsid w:val="00703728"/>
    <w:rsid w:val="00755C61"/>
    <w:rsid w:val="0076117C"/>
    <w:rsid w:val="0076181F"/>
    <w:rsid w:val="0085451A"/>
    <w:rsid w:val="008A38F9"/>
    <w:rsid w:val="008F5140"/>
    <w:rsid w:val="009009F3"/>
    <w:rsid w:val="00914207"/>
    <w:rsid w:val="00954DE4"/>
    <w:rsid w:val="00957A01"/>
    <w:rsid w:val="0097639A"/>
    <w:rsid w:val="009C137B"/>
    <w:rsid w:val="00A25D26"/>
    <w:rsid w:val="00A50362"/>
    <w:rsid w:val="00A91366"/>
    <w:rsid w:val="00AC20B2"/>
    <w:rsid w:val="00B52B5B"/>
    <w:rsid w:val="00B876F9"/>
    <w:rsid w:val="00BB7A5F"/>
    <w:rsid w:val="00C04FBB"/>
    <w:rsid w:val="00C23DB9"/>
    <w:rsid w:val="00D832A4"/>
    <w:rsid w:val="00DD70CF"/>
    <w:rsid w:val="00DE299C"/>
    <w:rsid w:val="00E24DFB"/>
    <w:rsid w:val="00E3419B"/>
    <w:rsid w:val="00EA1D1C"/>
    <w:rsid w:val="00ED7492"/>
    <w:rsid w:val="00F8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9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6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656B2"/>
  </w:style>
  <w:style w:type="character" w:styleId="Hipercze">
    <w:name w:val="Hyperlink"/>
    <w:basedOn w:val="Domylnaczcionkaakapitu"/>
    <w:uiPriority w:val="99"/>
    <w:semiHidden/>
    <w:unhideWhenUsed/>
    <w:rsid w:val="006656B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1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6EE"/>
  </w:style>
  <w:style w:type="paragraph" w:styleId="Stopka">
    <w:name w:val="footer"/>
    <w:basedOn w:val="Normalny"/>
    <w:link w:val="StopkaZnak"/>
    <w:uiPriority w:val="99"/>
    <w:unhideWhenUsed/>
    <w:rsid w:val="0011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68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380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W%C5%82adys%C5%82aw_IV_Wa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Matka_Bo%C5%B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l.wikipedia.org/wiki/Ko%C5%9Bci%C3%B3%C5%82_%C5%9Bw._Wojciecha_w_Kalisz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l.wikipedia.org/wiki/Pawe%C5%82_V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Stefan_Wyszy%C5%84s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63B82-BF3F-4418-A4EE-871D71A0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GNS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polski22</dc:creator>
  <cp:keywords/>
  <dc:description/>
  <cp:lastModifiedBy>Dorota</cp:lastModifiedBy>
  <cp:revision>26</cp:revision>
  <cp:lastPrinted>2018-02-21T13:47:00Z</cp:lastPrinted>
  <dcterms:created xsi:type="dcterms:W3CDTF">2016-10-28T08:56:00Z</dcterms:created>
  <dcterms:modified xsi:type="dcterms:W3CDTF">2018-02-21T13:48:00Z</dcterms:modified>
</cp:coreProperties>
</file>